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67A3DC" w14:textId="748B7719" w:rsidR="00FD24B7" w:rsidRDefault="009F2555">
      <w:pPr>
        <w:rPr>
          <w:noProof/>
        </w:rPr>
      </w:pPr>
      <w:r w:rsidRPr="006C2CC8">
        <w:rPr>
          <w:rFonts w:ascii="Helvetica" w:hAnsi="Helvetica" w:cstheme="minorHAnsi"/>
          <w:noProof/>
          <w:lang w:val="en-CA" w:eastAsia="en-CA"/>
        </w:rPr>
        <w:drawing>
          <wp:inline distT="0" distB="0" distL="0" distR="0" wp14:anchorId="296CAAD6" wp14:editId="48E2A38A">
            <wp:extent cx="3142615" cy="529590"/>
            <wp:effectExtent l="0" t="0" r="0" b="0"/>
            <wp:docPr id="2" name="Picture 2" descr="A red and white sign&#10;&#10;Description automatically generated with medium confidence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red and white sign&#10;&#10;Description automatically generated with medium confidence"/>
                    <pic:cNvPicPr>
                      <a:picLocks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2615" cy="529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564E1EF" w14:textId="77777777" w:rsidR="009F2555" w:rsidRDefault="009F2555"/>
    <w:p w14:paraId="201426C0" w14:textId="5E52EFBF" w:rsidR="00123745" w:rsidRPr="007B3D34" w:rsidRDefault="00123745" w:rsidP="00123745">
      <w:pPr>
        <w:pStyle w:val="NoSpacing"/>
        <w:jc w:val="center"/>
        <w:rPr>
          <w:rFonts w:ascii="DINPro-Bold" w:hAnsi="DINPro-Bold"/>
          <w:sz w:val="24"/>
          <w:szCs w:val="24"/>
        </w:rPr>
      </w:pPr>
      <w:r w:rsidRPr="007B3D34">
        <w:rPr>
          <w:rFonts w:ascii="DINPro-Bold" w:hAnsi="DINPro-Bold"/>
          <w:sz w:val="24"/>
          <w:szCs w:val="24"/>
        </w:rPr>
        <w:t xml:space="preserve">BUS </w:t>
      </w:r>
      <w:r>
        <w:rPr>
          <w:rFonts w:ascii="DINPro-Bold" w:hAnsi="DINPro-Bold"/>
          <w:sz w:val="24"/>
          <w:szCs w:val="24"/>
        </w:rPr>
        <w:t>43</w:t>
      </w:r>
      <w:r w:rsidR="00592951">
        <w:rPr>
          <w:rFonts w:ascii="DINPro-Bold" w:hAnsi="DINPro-Bold"/>
          <w:sz w:val="24"/>
          <w:szCs w:val="24"/>
        </w:rPr>
        <w:t>7</w:t>
      </w:r>
      <w:r w:rsidRPr="007B3D34">
        <w:rPr>
          <w:rFonts w:ascii="DINPro-Bold" w:hAnsi="DINPro-Bold"/>
          <w:sz w:val="24"/>
          <w:szCs w:val="24"/>
        </w:rPr>
        <w:t xml:space="preserve">: </w:t>
      </w:r>
      <w:r w:rsidR="00592951">
        <w:rPr>
          <w:rFonts w:ascii="DINPro-Bold" w:hAnsi="DINPro-Bold"/>
          <w:sz w:val="24"/>
          <w:szCs w:val="24"/>
        </w:rPr>
        <w:t>Decision Analysis in Business</w:t>
      </w:r>
    </w:p>
    <w:tbl>
      <w:tblPr>
        <w:tblStyle w:val="TableGrid"/>
        <w:tblW w:w="9247" w:type="dxa"/>
        <w:tblInd w:w="108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80"/>
        <w:gridCol w:w="4567"/>
      </w:tblGrid>
      <w:tr w:rsidR="00123745" w:rsidRPr="00550C5D" w14:paraId="6F57D9F9" w14:textId="77777777" w:rsidTr="00040A24">
        <w:trPr>
          <w:trHeight w:val="877"/>
        </w:trPr>
        <w:tc>
          <w:tcPr>
            <w:tcW w:w="4680" w:type="dxa"/>
          </w:tcPr>
          <w:p w14:paraId="401F45CD" w14:textId="77777777" w:rsidR="00123745" w:rsidRPr="00742EDB" w:rsidRDefault="00123745" w:rsidP="00040A24">
            <w:pPr>
              <w:ind w:firstLine="162"/>
              <w:contextualSpacing/>
              <w:rPr>
                <w:rFonts w:ascii="Palatino Linotype" w:hAnsi="Palatino Linotype" w:cs="Microsoft Sans Serif"/>
                <w:szCs w:val="20"/>
              </w:rPr>
            </w:pPr>
            <w:r w:rsidRPr="00742EDB">
              <w:rPr>
                <w:rFonts w:ascii="Palatino Linotype" w:hAnsi="Palatino Linotype" w:cs="Microsoft Sans Serif"/>
                <w:szCs w:val="20"/>
              </w:rPr>
              <w:t>Instructor: Srini Krishnamoorthy</w:t>
            </w:r>
          </w:p>
          <w:p w14:paraId="0AC5B034" w14:textId="05958A64" w:rsidR="00123745" w:rsidRPr="00742EDB" w:rsidRDefault="00DE782D" w:rsidP="00040A24">
            <w:pPr>
              <w:ind w:firstLine="162"/>
              <w:contextualSpacing/>
              <w:rPr>
                <w:rFonts w:ascii="Palatino Linotype" w:hAnsi="Palatino Linotype" w:cs="Microsoft Sans Serif"/>
                <w:szCs w:val="20"/>
              </w:rPr>
            </w:pPr>
            <w:r>
              <w:rPr>
                <w:rFonts w:ascii="Palatino Linotype" w:hAnsi="Palatino Linotype" w:cs="Microsoft Sans Serif"/>
                <w:szCs w:val="20"/>
              </w:rPr>
              <w:t xml:space="preserve">Phone: </w:t>
            </w:r>
            <w:r w:rsidR="00C929F8">
              <w:rPr>
                <w:rFonts w:ascii="Palatino Linotype" w:hAnsi="Palatino Linotype" w:cs="Microsoft Sans Serif"/>
                <w:szCs w:val="20"/>
              </w:rPr>
              <w:t>604.319.4157</w:t>
            </w:r>
          </w:p>
          <w:p w14:paraId="5D056F7D" w14:textId="77777777" w:rsidR="00123745" w:rsidRPr="00742EDB" w:rsidRDefault="00123745" w:rsidP="00040A24">
            <w:pPr>
              <w:ind w:firstLine="162"/>
              <w:contextualSpacing/>
              <w:rPr>
                <w:rFonts w:ascii="Palatino Linotype" w:hAnsi="Palatino Linotype" w:cs="Microsoft Sans Serif"/>
                <w:szCs w:val="20"/>
              </w:rPr>
            </w:pPr>
            <w:r w:rsidRPr="00742EDB">
              <w:rPr>
                <w:rFonts w:ascii="Palatino Linotype" w:hAnsi="Palatino Linotype" w:cs="Microsoft Sans Serif"/>
                <w:szCs w:val="20"/>
              </w:rPr>
              <w:t>Email:  srinivas_krishnamoorthy@sfu.ca</w:t>
            </w:r>
          </w:p>
        </w:tc>
        <w:tc>
          <w:tcPr>
            <w:tcW w:w="4567" w:type="dxa"/>
          </w:tcPr>
          <w:p w14:paraId="3492FBE2" w14:textId="12F9D345" w:rsidR="00123745" w:rsidRPr="00742EDB" w:rsidRDefault="00123745" w:rsidP="00040A24">
            <w:pPr>
              <w:ind w:firstLine="162"/>
              <w:contextualSpacing/>
              <w:rPr>
                <w:rFonts w:ascii="Palatino Linotype" w:hAnsi="Palatino Linotype" w:cs="Microsoft Sans Serif"/>
                <w:b/>
                <w:szCs w:val="20"/>
              </w:rPr>
            </w:pPr>
            <w:r w:rsidRPr="00742EDB">
              <w:rPr>
                <w:rFonts w:ascii="Palatino Linotype" w:hAnsi="Palatino Linotype" w:cs="Microsoft Sans Serif"/>
                <w:szCs w:val="20"/>
              </w:rPr>
              <w:t>Semester:</w:t>
            </w:r>
            <w:r w:rsidR="00263FBE">
              <w:rPr>
                <w:rFonts w:ascii="Palatino Linotype" w:hAnsi="Palatino Linotype" w:cs="Microsoft Sans Serif"/>
                <w:b/>
                <w:szCs w:val="20"/>
              </w:rPr>
              <w:t xml:space="preserve"> </w:t>
            </w:r>
            <w:r w:rsidR="00EA00CB">
              <w:rPr>
                <w:rFonts w:ascii="Palatino Linotype" w:hAnsi="Palatino Linotype" w:cs="Microsoft Sans Serif"/>
                <w:b/>
                <w:szCs w:val="20"/>
              </w:rPr>
              <w:t>Summer</w:t>
            </w:r>
            <w:r w:rsidR="00627297">
              <w:rPr>
                <w:rFonts w:ascii="Palatino Linotype" w:hAnsi="Palatino Linotype" w:cs="Microsoft Sans Serif"/>
                <w:b/>
                <w:szCs w:val="20"/>
              </w:rPr>
              <w:t xml:space="preserve"> 202</w:t>
            </w:r>
            <w:r w:rsidR="00EA00CB">
              <w:rPr>
                <w:rFonts w:ascii="Palatino Linotype" w:hAnsi="Palatino Linotype" w:cs="Microsoft Sans Serif"/>
                <w:b/>
                <w:szCs w:val="20"/>
              </w:rPr>
              <w:t>5</w:t>
            </w:r>
          </w:p>
          <w:p w14:paraId="05D5CF0B" w14:textId="77777777" w:rsidR="00123745" w:rsidRPr="00742EDB" w:rsidRDefault="00123745" w:rsidP="00040A24">
            <w:pPr>
              <w:ind w:firstLine="162"/>
              <w:contextualSpacing/>
              <w:rPr>
                <w:rFonts w:ascii="Palatino Linotype" w:hAnsi="Palatino Linotype" w:cs="Microsoft Sans Serif"/>
                <w:szCs w:val="20"/>
              </w:rPr>
            </w:pPr>
            <w:r w:rsidRPr="00742EDB">
              <w:rPr>
                <w:rFonts w:ascii="Palatino Linotype" w:hAnsi="Palatino Linotype" w:cs="Microsoft Sans Serif"/>
                <w:szCs w:val="20"/>
              </w:rPr>
              <w:t>LMS: canvas.sfu.ca</w:t>
            </w:r>
          </w:p>
          <w:p w14:paraId="76748679" w14:textId="77777777" w:rsidR="00123745" w:rsidRPr="00742EDB" w:rsidRDefault="00123745" w:rsidP="00040A24">
            <w:pPr>
              <w:contextualSpacing/>
              <w:rPr>
                <w:rFonts w:ascii="Palatino Linotype" w:hAnsi="Palatino Linotype" w:cs="Microsoft Sans Serif"/>
                <w:szCs w:val="20"/>
              </w:rPr>
            </w:pPr>
          </w:p>
        </w:tc>
      </w:tr>
    </w:tbl>
    <w:p w14:paraId="185215C7" w14:textId="77777777" w:rsidR="00123745" w:rsidRDefault="00123745" w:rsidP="00123745">
      <w:pPr>
        <w:pStyle w:val="Heading2"/>
        <w:rPr>
          <w:b/>
          <w:color w:val="C00000"/>
        </w:rPr>
      </w:pPr>
    </w:p>
    <w:p w14:paraId="201A3190" w14:textId="77777777" w:rsidR="00123745" w:rsidRPr="000F5D1A" w:rsidRDefault="00123745" w:rsidP="00123745">
      <w:pPr>
        <w:pStyle w:val="Heading2"/>
        <w:rPr>
          <w:b/>
          <w:color w:val="C00000"/>
        </w:rPr>
      </w:pPr>
      <w:r w:rsidRPr="000F5D1A">
        <w:rPr>
          <w:b/>
          <w:color w:val="C00000"/>
        </w:rPr>
        <w:t>COURSE DESCRIPTION</w:t>
      </w:r>
      <w:r w:rsidRPr="000F5D1A">
        <w:rPr>
          <w:b/>
          <w:color w:val="C00000"/>
        </w:rPr>
        <w:tab/>
      </w:r>
    </w:p>
    <w:p w14:paraId="27EC129E" w14:textId="02B91766" w:rsidR="00123745" w:rsidRPr="00932D42" w:rsidRDefault="00813D99" w:rsidP="00123745">
      <w:pPr>
        <w:pStyle w:val="CourseDescription"/>
        <w:rPr>
          <w:rFonts w:ascii="Palatino Linotype" w:hAnsi="Palatino Linotype"/>
        </w:rPr>
      </w:pPr>
      <w:r>
        <w:rPr>
          <w:rFonts w:ascii="Palatino Linotype" w:hAnsi="Palatino Linotype"/>
        </w:rPr>
        <w:t>This course is about</w:t>
      </w:r>
      <w:r w:rsidR="00592951">
        <w:rPr>
          <w:rFonts w:ascii="Palatino Linotype" w:hAnsi="Palatino Linotype"/>
        </w:rPr>
        <w:t xml:space="preserve"> </w:t>
      </w:r>
      <w:r w:rsidR="001E328B">
        <w:rPr>
          <w:rFonts w:ascii="Palatino Linotype" w:hAnsi="Palatino Linotype"/>
        </w:rPr>
        <w:t>using data and models</w:t>
      </w:r>
      <w:r w:rsidR="00BA31BF">
        <w:rPr>
          <w:rFonts w:ascii="Palatino Linotype" w:hAnsi="Palatino Linotype"/>
        </w:rPr>
        <w:t xml:space="preserve"> </w:t>
      </w:r>
      <w:r w:rsidR="00592951">
        <w:rPr>
          <w:rFonts w:ascii="Palatino Linotype" w:hAnsi="Palatino Linotype"/>
        </w:rPr>
        <w:t>to make better decisions.</w:t>
      </w:r>
    </w:p>
    <w:p w14:paraId="6593FBB5" w14:textId="77777777" w:rsidR="00393243" w:rsidRDefault="00393243" w:rsidP="00393243">
      <w:pPr>
        <w:autoSpaceDE w:val="0"/>
        <w:autoSpaceDN w:val="0"/>
        <w:adjustRightInd w:val="0"/>
        <w:contextualSpacing/>
        <w:rPr>
          <w:rFonts w:asciiTheme="majorHAnsi" w:eastAsiaTheme="majorEastAsia" w:hAnsiTheme="majorHAnsi" w:cstheme="majorBidi"/>
          <w:b/>
          <w:color w:val="C00000"/>
          <w:sz w:val="24"/>
          <w:szCs w:val="24"/>
          <w:lang w:val="en-CA" w:eastAsia="en-CA"/>
        </w:rPr>
      </w:pPr>
    </w:p>
    <w:p w14:paraId="1274F407" w14:textId="792C2F09" w:rsidR="00393243" w:rsidRPr="00234C0D" w:rsidRDefault="00393243" w:rsidP="00393243">
      <w:pPr>
        <w:autoSpaceDE w:val="0"/>
        <w:autoSpaceDN w:val="0"/>
        <w:adjustRightInd w:val="0"/>
        <w:contextualSpacing/>
        <w:rPr>
          <w:rFonts w:ascii="Palatino Linotype" w:hAnsi="Palatino Linotype" w:cs="Microsoft Sans Serif"/>
          <w:sz w:val="24"/>
          <w:szCs w:val="24"/>
        </w:rPr>
      </w:pPr>
      <w:r w:rsidRPr="00234C0D">
        <w:rPr>
          <w:rFonts w:ascii="Palatino Linotype" w:hAnsi="Palatino Linotype" w:cs="Microsoft Sans Serif"/>
          <w:sz w:val="24"/>
          <w:szCs w:val="24"/>
        </w:rPr>
        <w:t>The course modules are:</w:t>
      </w:r>
    </w:p>
    <w:p w14:paraId="2BC271BC" w14:textId="03E363DD" w:rsidR="00393243" w:rsidRPr="00234C0D" w:rsidRDefault="00BA31BF" w:rsidP="00393243">
      <w:pPr>
        <w:pStyle w:val="ListParagraph"/>
        <w:widowControl w:val="0"/>
        <w:numPr>
          <w:ilvl w:val="0"/>
          <w:numId w:val="4"/>
        </w:numPr>
        <w:tabs>
          <w:tab w:val="left" w:pos="-960"/>
          <w:tab w:val="left" w:pos="-720"/>
          <w:tab w:val="left" w:pos="0"/>
          <w:tab w:val="left" w:pos="720"/>
          <w:tab w:val="left" w:pos="186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</w:tabs>
        <w:rPr>
          <w:rFonts w:ascii="Palatino Linotype" w:hAnsi="Palatino Linotype"/>
          <w:sz w:val="24"/>
          <w:szCs w:val="24"/>
        </w:rPr>
      </w:pPr>
      <w:r>
        <w:rPr>
          <w:rFonts w:ascii="Palatino Linotype" w:hAnsi="Palatino Linotype"/>
          <w:sz w:val="24"/>
          <w:szCs w:val="24"/>
        </w:rPr>
        <w:t xml:space="preserve">Foundations of </w:t>
      </w:r>
      <w:r w:rsidR="001E328B">
        <w:rPr>
          <w:rFonts w:ascii="Palatino Linotype" w:hAnsi="Palatino Linotype"/>
          <w:sz w:val="24"/>
          <w:szCs w:val="24"/>
        </w:rPr>
        <w:t>Modeling</w:t>
      </w:r>
    </w:p>
    <w:p w14:paraId="695BB29A" w14:textId="6FEBF016" w:rsidR="001E328B" w:rsidRDefault="001E328B" w:rsidP="004C7985">
      <w:pPr>
        <w:pStyle w:val="ListParagraph"/>
        <w:widowControl w:val="0"/>
        <w:numPr>
          <w:ilvl w:val="0"/>
          <w:numId w:val="4"/>
        </w:numPr>
        <w:tabs>
          <w:tab w:val="left" w:pos="-960"/>
          <w:tab w:val="left" w:pos="-720"/>
          <w:tab w:val="left" w:pos="0"/>
          <w:tab w:val="left" w:pos="720"/>
          <w:tab w:val="left" w:pos="186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</w:tabs>
        <w:rPr>
          <w:rFonts w:ascii="Palatino Linotype" w:hAnsi="Palatino Linotype"/>
          <w:sz w:val="24"/>
          <w:szCs w:val="24"/>
        </w:rPr>
      </w:pPr>
      <w:r>
        <w:rPr>
          <w:rFonts w:ascii="Palatino Linotype" w:hAnsi="Palatino Linotype"/>
          <w:sz w:val="24"/>
          <w:szCs w:val="24"/>
        </w:rPr>
        <w:t>Optimization Modeling</w:t>
      </w:r>
    </w:p>
    <w:p w14:paraId="4416B3F1" w14:textId="0F7950D4" w:rsidR="00393243" w:rsidRPr="004C7985" w:rsidRDefault="00BA31BF" w:rsidP="004C7985">
      <w:pPr>
        <w:pStyle w:val="ListParagraph"/>
        <w:widowControl w:val="0"/>
        <w:numPr>
          <w:ilvl w:val="0"/>
          <w:numId w:val="4"/>
        </w:numPr>
        <w:tabs>
          <w:tab w:val="left" w:pos="-960"/>
          <w:tab w:val="left" w:pos="-720"/>
          <w:tab w:val="left" w:pos="0"/>
          <w:tab w:val="left" w:pos="720"/>
          <w:tab w:val="left" w:pos="186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</w:tabs>
        <w:rPr>
          <w:rFonts w:ascii="Palatino Linotype" w:hAnsi="Palatino Linotype"/>
          <w:sz w:val="24"/>
          <w:szCs w:val="24"/>
        </w:rPr>
      </w:pPr>
      <w:r>
        <w:rPr>
          <w:rFonts w:ascii="Palatino Linotype" w:hAnsi="Palatino Linotype"/>
          <w:sz w:val="24"/>
          <w:szCs w:val="24"/>
        </w:rPr>
        <w:t xml:space="preserve">Probabilistic </w:t>
      </w:r>
      <w:r w:rsidR="001E328B">
        <w:rPr>
          <w:rFonts w:ascii="Palatino Linotype" w:hAnsi="Palatino Linotype"/>
          <w:sz w:val="24"/>
          <w:szCs w:val="24"/>
        </w:rPr>
        <w:t>Modeling (Decision Trees)</w:t>
      </w:r>
    </w:p>
    <w:p w14:paraId="27B8E95D" w14:textId="4A89EE25" w:rsidR="00BA31BF" w:rsidRDefault="001E328B" w:rsidP="00393243">
      <w:pPr>
        <w:pStyle w:val="ListParagraph"/>
        <w:widowControl w:val="0"/>
        <w:numPr>
          <w:ilvl w:val="0"/>
          <w:numId w:val="4"/>
        </w:numPr>
        <w:tabs>
          <w:tab w:val="left" w:pos="-960"/>
          <w:tab w:val="left" w:pos="-720"/>
          <w:tab w:val="left" w:pos="0"/>
          <w:tab w:val="left" w:pos="720"/>
          <w:tab w:val="left" w:pos="186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</w:tabs>
        <w:rPr>
          <w:rFonts w:ascii="Palatino Linotype" w:hAnsi="Palatino Linotype"/>
          <w:sz w:val="24"/>
          <w:szCs w:val="24"/>
        </w:rPr>
      </w:pPr>
      <w:r>
        <w:rPr>
          <w:rFonts w:ascii="Palatino Linotype" w:hAnsi="Palatino Linotype"/>
          <w:sz w:val="24"/>
          <w:szCs w:val="24"/>
        </w:rPr>
        <w:t>Probabilistic Modeling (Monte Carlo Simulation)</w:t>
      </w:r>
    </w:p>
    <w:p w14:paraId="3E348F12" w14:textId="77777777" w:rsidR="00393243" w:rsidRPr="00393243" w:rsidRDefault="00393243" w:rsidP="00393243">
      <w:pPr>
        <w:rPr>
          <w:lang w:val="en-CA" w:eastAsia="en-CA"/>
        </w:rPr>
      </w:pPr>
    </w:p>
    <w:p w14:paraId="076A846F" w14:textId="77777777" w:rsidR="00123745" w:rsidRPr="000F5D1A" w:rsidRDefault="00123745" w:rsidP="00123745">
      <w:pPr>
        <w:pStyle w:val="Heading2"/>
        <w:rPr>
          <w:b/>
          <w:color w:val="C00000"/>
        </w:rPr>
      </w:pPr>
      <w:r>
        <w:rPr>
          <w:b/>
          <w:color w:val="C00000"/>
          <w:lang w:val="en-US"/>
        </w:rPr>
        <w:t>BOOK</w:t>
      </w:r>
      <w:r w:rsidRPr="000F5D1A">
        <w:rPr>
          <w:b/>
          <w:color w:val="C00000"/>
          <w:lang w:val="en-US"/>
        </w:rPr>
        <w:t xml:space="preserve"> AND MATERIALS</w:t>
      </w:r>
      <w:r w:rsidRPr="000F5D1A">
        <w:rPr>
          <w:b/>
          <w:color w:val="C00000"/>
        </w:rPr>
        <w:tab/>
      </w:r>
    </w:p>
    <w:p w14:paraId="3529E6FC" w14:textId="77777777" w:rsidR="004F4091" w:rsidRDefault="00123745" w:rsidP="00123745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Palatino Linotype" w:hAnsi="Palatino Linotype"/>
          <w:sz w:val="24"/>
          <w:szCs w:val="24"/>
        </w:rPr>
      </w:pPr>
      <w:r w:rsidRPr="009A50E4">
        <w:rPr>
          <w:rFonts w:ascii="Palatino Linotype" w:hAnsi="Palatino Linotype"/>
          <w:sz w:val="24"/>
          <w:szCs w:val="24"/>
        </w:rPr>
        <w:t xml:space="preserve">There is no textbook required for the course. </w:t>
      </w:r>
    </w:p>
    <w:p w14:paraId="44D4B56F" w14:textId="6BEB1AFF" w:rsidR="007B660A" w:rsidRDefault="007B660A" w:rsidP="00123745">
      <w:pPr>
        <w:pStyle w:val="BodyText"/>
        <w:numPr>
          <w:ilvl w:val="0"/>
          <w:numId w:val="3"/>
        </w:numPr>
        <w:spacing w:after="0" w:line="264" w:lineRule="auto"/>
        <w:jc w:val="both"/>
        <w:rPr>
          <w:rFonts w:ascii="Palatino Linotype" w:eastAsia="Times New Roman" w:hAnsi="Palatino Linotype"/>
          <w:sz w:val="24"/>
          <w:szCs w:val="24"/>
        </w:rPr>
      </w:pPr>
      <w:r>
        <w:rPr>
          <w:rFonts w:ascii="Palatino Linotype" w:eastAsia="Times New Roman" w:hAnsi="Palatino Linotype"/>
          <w:sz w:val="24"/>
          <w:szCs w:val="24"/>
        </w:rPr>
        <w:t>Classes will be in-person</w:t>
      </w:r>
      <w:r w:rsidR="00242C77">
        <w:rPr>
          <w:rFonts w:ascii="Palatino Linotype" w:eastAsia="Times New Roman" w:hAnsi="Palatino Linotype"/>
          <w:sz w:val="24"/>
          <w:szCs w:val="24"/>
        </w:rPr>
        <w:t>.</w:t>
      </w:r>
    </w:p>
    <w:p w14:paraId="5A386B20" w14:textId="02D3A11E" w:rsidR="00123745" w:rsidRPr="00123745" w:rsidRDefault="007B660A" w:rsidP="00123745">
      <w:pPr>
        <w:pStyle w:val="BodyText"/>
        <w:numPr>
          <w:ilvl w:val="0"/>
          <w:numId w:val="3"/>
        </w:numPr>
        <w:spacing w:after="0" w:line="264" w:lineRule="auto"/>
        <w:jc w:val="both"/>
        <w:rPr>
          <w:rFonts w:ascii="Palatino Linotype" w:eastAsia="Times New Roman" w:hAnsi="Palatino Linotype"/>
          <w:sz w:val="24"/>
          <w:szCs w:val="24"/>
        </w:rPr>
      </w:pPr>
      <w:r>
        <w:rPr>
          <w:rFonts w:ascii="Palatino Linotype" w:eastAsia="Times New Roman" w:hAnsi="Palatino Linotype"/>
          <w:sz w:val="24"/>
          <w:szCs w:val="24"/>
        </w:rPr>
        <w:t>L</w:t>
      </w:r>
      <w:r w:rsidR="00ED48E8">
        <w:rPr>
          <w:rFonts w:ascii="Palatino Linotype" w:eastAsia="Times New Roman" w:hAnsi="Palatino Linotype"/>
          <w:sz w:val="24"/>
          <w:szCs w:val="24"/>
        </w:rPr>
        <w:t xml:space="preserve">earning </w:t>
      </w:r>
      <w:r w:rsidR="00123745" w:rsidRPr="009A50E4">
        <w:rPr>
          <w:rFonts w:ascii="Palatino Linotype" w:eastAsia="Times New Roman" w:hAnsi="Palatino Linotype"/>
          <w:sz w:val="24"/>
          <w:szCs w:val="24"/>
        </w:rPr>
        <w:t>materi</w:t>
      </w:r>
      <w:r w:rsidR="00123745">
        <w:rPr>
          <w:rFonts w:ascii="Palatino Linotype" w:eastAsia="Times New Roman" w:hAnsi="Palatino Linotype"/>
          <w:sz w:val="24"/>
          <w:szCs w:val="24"/>
        </w:rPr>
        <w:t xml:space="preserve">al </w:t>
      </w:r>
      <w:r>
        <w:rPr>
          <w:rFonts w:ascii="Palatino Linotype" w:eastAsia="Times New Roman" w:hAnsi="Palatino Linotype"/>
          <w:sz w:val="24"/>
          <w:szCs w:val="24"/>
        </w:rPr>
        <w:t xml:space="preserve">(slides etc.) </w:t>
      </w:r>
      <w:r w:rsidR="00123745">
        <w:rPr>
          <w:rFonts w:ascii="Palatino Linotype" w:eastAsia="Times New Roman" w:hAnsi="Palatino Linotype"/>
          <w:sz w:val="24"/>
          <w:szCs w:val="24"/>
        </w:rPr>
        <w:t>will be posted on Canvas</w:t>
      </w:r>
      <w:r w:rsidR="00123745" w:rsidRPr="009A50E4">
        <w:rPr>
          <w:rFonts w:ascii="Palatino Linotype" w:eastAsia="Times New Roman" w:hAnsi="Palatino Linotype"/>
          <w:sz w:val="24"/>
          <w:szCs w:val="24"/>
        </w:rPr>
        <w:t>.</w:t>
      </w:r>
    </w:p>
    <w:p w14:paraId="41728643" w14:textId="77777777" w:rsidR="00123745" w:rsidRPr="000F5D1A" w:rsidRDefault="00123745" w:rsidP="00123745">
      <w:pPr>
        <w:pStyle w:val="Heading2"/>
        <w:rPr>
          <w:b/>
          <w:color w:val="C00000"/>
        </w:rPr>
      </w:pPr>
      <w:r w:rsidRPr="000F5D1A">
        <w:rPr>
          <w:b/>
          <w:color w:val="C00000"/>
        </w:rPr>
        <w:t>LEARNING AND ASSESSMENT</w:t>
      </w:r>
    </w:p>
    <w:p w14:paraId="619597CC" w14:textId="77777777" w:rsidR="00123745" w:rsidRPr="00FB6544" w:rsidRDefault="00123745" w:rsidP="00123745">
      <w:pPr>
        <w:rPr>
          <w:rFonts w:cs="Microsoft Sans Serif"/>
          <w:sz w:val="10"/>
          <w:szCs w:val="20"/>
        </w:rPr>
      </w:pPr>
    </w:p>
    <w:p w14:paraId="3C02B881" w14:textId="77777777" w:rsidR="00123745" w:rsidRPr="00932D42" w:rsidRDefault="00123745" w:rsidP="00123745">
      <w:pPr>
        <w:pStyle w:val="Leadingdescription"/>
        <w:ind w:firstLine="0"/>
        <w:contextualSpacing/>
        <w:rPr>
          <w:rFonts w:ascii="Palatino Linotype" w:hAnsi="Palatino Linotype" w:cs="Microsoft Sans Serif"/>
          <w:sz w:val="24"/>
          <w:szCs w:val="24"/>
        </w:rPr>
      </w:pPr>
    </w:p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3159"/>
        <w:gridCol w:w="3036"/>
      </w:tblGrid>
      <w:tr w:rsidR="00ED48E8" w14:paraId="632DFA52" w14:textId="77777777" w:rsidTr="00040A24">
        <w:trPr>
          <w:trHeight w:val="346"/>
        </w:trPr>
        <w:tc>
          <w:tcPr>
            <w:tcW w:w="3159" w:type="dxa"/>
          </w:tcPr>
          <w:p w14:paraId="172040EE" w14:textId="77777777" w:rsidR="00ED48E8" w:rsidRDefault="00ED48E8" w:rsidP="00040A24">
            <w:pPr>
              <w:pStyle w:val="Leadingdescription"/>
              <w:ind w:firstLine="0"/>
              <w:contextualSpacing/>
              <w:rPr>
                <w:rFonts w:ascii="DINPro-Regular" w:hAnsi="DINPro-Regular" w:cs="Microsoft Sans Serif"/>
                <w:szCs w:val="20"/>
              </w:rPr>
            </w:pPr>
            <w:r>
              <w:rPr>
                <w:rFonts w:ascii="DINPro-Regular" w:hAnsi="DINPro-Regular" w:cs="Microsoft Sans Serif"/>
                <w:szCs w:val="20"/>
              </w:rPr>
              <w:t>2 Assignments</w:t>
            </w:r>
          </w:p>
        </w:tc>
        <w:tc>
          <w:tcPr>
            <w:tcW w:w="3036" w:type="dxa"/>
          </w:tcPr>
          <w:p w14:paraId="4B67AB93" w14:textId="20C65ABD" w:rsidR="00ED48E8" w:rsidRDefault="00ED48E8" w:rsidP="00040A24">
            <w:pPr>
              <w:pStyle w:val="Leadingdescription"/>
              <w:ind w:firstLine="0"/>
              <w:contextualSpacing/>
              <w:rPr>
                <w:rFonts w:ascii="DINPro-Regular" w:hAnsi="DINPro-Regular" w:cs="Microsoft Sans Serif"/>
                <w:szCs w:val="20"/>
              </w:rPr>
            </w:pPr>
            <w:r>
              <w:rPr>
                <w:rFonts w:ascii="DINPro-Regular" w:hAnsi="DINPro-Regular" w:cs="Microsoft Sans Serif"/>
                <w:szCs w:val="20"/>
              </w:rPr>
              <w:t>15%</w:t>
            </w:r>
          </w:p>
        </w:tc>
      </w:tr>
      <w:tr w:rsidR="00ED48E8" w14:paraId="061EBCE9" w14:textId="77777777" w:rsidTr="00040A24">
        <w:tc>
          <w:tcPr>
            <w:tcW w:w="3159" w:type="dxa"/>
          </w:tcPr>
          <w:p w14:paraId="07A7D632" w14:textId="77777777" w:rsidR="00ED48E8" w:rsidRDefault="00ED48E8" w:rsidP="00040A24">
            <w:pPr>
              <w:pStyle w:val="Leadingdescription"/>
              <w:ind w:firstLine="0"/>
              <w:contextualSpacing/>
              <w:rPr>
                <w:rFonts w:ascii="DINPro-Regular" w:hAnsi="DINPro-Regular" w:cs="Microsoft Sans Serif"/>
                <w:szCs w:val="20"/>
              </w:rPr>
            </w:pPr>
            <w:r>
              <w:rPr>
                <w:rFonts w:ascii="DINPro-Regular" w:hAnsi="DINPro-Regular" w:cs="Microsoft Sans Serif"/>
                <w:szCs w:val="20"/>
              </w:rPr>
              <w:t>Midterm Exam</w:t>
            </w:r>
          </w:p>
        </w:tc>
        <w:tc>
          <w:tcPr>
            <w:tcW w:w="3036" w:type="dxa"/>
          </w:tcPr>
          <w:p w14:paraId="4CD0ECF1" w14:textId="62B860A0" w:rsidR="00ED48E8" w:rsidRDefault="00ED48E8" w:rsidP="00040A24">
            <w:pPr>
              <w:pStyle w:val="Leadingdescription"/>
              <w:ind w:firstLine="0"/>
              <w:contextualSpacing/>
              <w:rPr>
                <w:rFonts w:ascii="DINPro-Regular" w:hAnsi="DINPro-Regular" w:cs="Microsoft Sans Serif"/>
                <w:szCs w:val="20"/>
              </w:rPr>
            </w:pPr>
            <w:r>
              <w:rPr>
                <w:rFonts w:ascii="DINPro-Regular" w:hAnsi="DINPro-Regular" w:cs="Microsoft Sans Serif"/>
                <w:szCs w:val="20"/>
              </w:rPr>
              <w:t>35%</w:t>
            </w:r>
          </w:p>
        </w:tc>
      </w:tr>
      <w:tr w:rsidR="00ED48E8" w14:paraId="41DCD733" w14:textId="77777777" w:rsidTr="00040A24">
        <w:tc>
          <w:tcPr>
            <w:tcW w:w="3159" w:type="dxa"/>
          </w:tcPr>
          <w:p w14:paraId="4EEAC281" w14:textId="77777777" w:rsidR="00ED48E8" w:rsidRDefault="00ED48E8" w:rsidP="00040A24">
            <w:pPr>
              <w:pStyle w:val="Leadingdescription"/>
              <w:ind w:firstLine="0"/>
              <w:contextualSpacing/>
              <w:rPr>
                <w:rFonts w:ascii="DINPro-Regular" w:hAnsi="DINPro-Regular" w:cs="Microsoft Sans Serif"/>
                <w:szCs w:val="20"/>
              </w:rPr>
            </w:pPr>
            <w:r>
              <w:rPr>
                <w:rFonts w:ascii="DINPro-Regular" w:hAnsi="DINPro-Regular" w:cs="Microsoft Sans Serif"/>
                <w:szCs w:val="20"/>
              </w:rPr>
              <w:t>Final Exam</w:t>
            </w:r>
          </w:p>
        </w:tc>
        <w:tc>
          <w:tcPr>
            <w:tcW w:w="3036" w:type="dxa"/>
          </w:tcPr>
          <w:p w14:paraId="1F34A64F" w14:textId="4553C316" w:rsidR="00ED48E8" w:rsidRDefault="00ED48E8" w:rsidP="00040A24">
            <w:pPr>
              <w:pStyle w:val="Leadingdescription"/>
              <w:ind w:firstLine="0"/>
              <w:contextualSpacing/>
              <w:rPr>
                <w:rFonts w:ascii="DINPro-Regular" w:hAnsi="DINPro-Regular" w:cs="Microsoft Sans Serif"/>
                <w:szCs w:val="20"/>
              </w:rPr>
            </w:pPr>
            <w:r>
              <w:rPr>
                <w:rFonts w:ascii="DINPro-Regular" w:hAnsi="DINPro-Regular" w:cs="Microsoft Sans Serif"/>
                <w:szCs w:val="20"/>
              </w:rPr>
              <w:t>50%</w:t>
            </w:r>
          </w:p>
        </w:tc>
      </w:tr>
      <w:tr w:rsidR="00ED48E8" w14:paraId="0E42056E" w14:textId="77777777" w:rsidTr="00040A24">
        <w:tc>
          <w:tcPr>
            <w:tcW w:w="3159" w:type="dxa"/>
          </w:tcPr>
          <w:p w14:paraId="755BF2A1" w14:textId="77777777" w:rsidR="00ED48E8" w:rsidRPr="00ED48E8" w:rsidRDefault="00ED48E8" w:rsidP="00040A24">
            <w:pPr>
              <w:pStyle w:val="Leadingdescription"/>
              <w:ind w:firstLine="0"/>
              <w:contextualSpacing/>
              <w:rPr>
                <w:rFonts w:ascii="DINPro-Bold" w:hAnsi="DINPro-Bold" w:cs="Microsoft Sans Serif"/>
                <w:b/>
                <w:bCs/>
                <w:szCs w:val="20"/>
              </w:rPr>
            </w:pPr>
            <w:r w:rsidRPr="00ED48E8">
              <w:rPr>
                <w:rFonts w:ascii="DINPro-Bold" w:hAnsi="DINPro-Bold" w:cs="Microsoft Sans Serif"/>
                <w:b/>
                <w:bCs/>
                <w:szCs w:val="20"/>
              </w:rPr>
              <w:t>Total</w:t>
            </w:r>
          </w:p>
        </w:tc>
        <w:tc>
          <w:tcPr>
            <w:tcW w:w="3036" w:type="dxa"/>
          </w:tcPr>
          <w:p w14:paraId="63780418" w14:textId="77777777" w:rsidR="00ED48E8" w:rsidRPr="00ED48E8" w:rsidRDefault="00ED48E8" w:rsidP="00040A24">
            <w:pPr>
              <w:pStyle w:val="Leadingdescription"/>
              <w:ind w:firstLine="0"/>
              <w:contextualSpacing/>
              <w:rPr>
                <w:rFonts w:ascii="DINPro-Regular" w:hAnsi="DINPro-Regular" w:cs="Microsoft Sans Serif"/>
                <w:b/>
                <w:bCs/>
                <w:szCs w:val="20"/>
              </w:rPr>
            </w:pPr>
            <w:r w:rsidRPr="00ED48E8">
              <w:rPr>
                <w:rFonts w:ascii="DINPro-Regular" w:hAnsi="DINPro-Regular" w:cs="Microsoft Sans Serif"/>
                <w:b/>
                <w:bCs/>
                <w:szCs w:val="20"/>
              </w:rPr>
              <w:t>100%</w:t>
            </w:r>
          </w:p>
        </w:tc>
      </w:tr>
    </w:tbl>
    <w:p w14:paraId="6C060A08" w14:textId="77777777" w:rsidR="00FD24B7" w:rsidRDefault="00FD24B7"/>
    <w:sectPr w:rsidR="00FD24B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INPro-Regular">
    <w:altName w:val="Calibri"/>
    <w:panose1 w:val="00000000000000000000"/>
    <w:charset w:val="00"/>
    <w:family w:val="modern"/>
    <w:notTrueType/>
    <w:pitch w:val="variable"/>
    <w:sig w:usb0="800002AF" w:usb1="4000206A" w:usb2="00000000" w:usb3="00000000" w:csb0="000000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Bookman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imes">
    <w:altName w:val="Times New Roman"/>
    <w:panose1 w:val="02020603050405020304"/>
    <w:charset w:val="00"/>
    <w:family w:val="auto"/>
    <w:pitch w:val="variable"/>
    <w:sig w:usb0="E00002FF" w:usb1="5000205A" w:usb2="00000000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INPro-Bold">
    <w:altName w:val="Lucida Sans Unicode"/>
    <w:panose1 w:val="00000000000000000000"/>
    <w:charset w:val="00"/>
    <w:family w:val="modern"/>
    <w:notTrueType/>
    <w:pitch w:val="variable"/>
    <w:sig w:usb0="800002AF" w:usb1="4000206A" w:usb2="00000000" w:usb3="00000000" w:csb0="0000009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C673BA"/>
    <w:multiLevelType w:val="multilevel"/>
    <w:tmpl w:val="E25680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44456A1"/>
    <w:multiLevelType w:val="multilevel"/>
    <w:tmpl w:val="71AEC2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4D05C75"/>
    <w:multiLevelType w:val="hybridMultilevel"/>
    <w:tmpl w:val="837800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0401456"/>
    <w:multiLevelType w:val="singleLevel"/>
    <w:tmpl w:val="971C939A"/>
    <w:lvl w:ilvl="0">
      <w:start w:val="1"/>
      <w:numFmt w:val="bullet"/>
      <w:lvlText w:val=""/>
      <w:lvlJc w:val="left"/>
      <w:pPr>
        <w:tabs>
          <w:tab w:val="num" w:pos="360"/>
        </w:tabs>
        <w:ind w:left="357" w:hanging="357"/>
      </w:pPr>
      <w:rPr>
        <w:rFonts w:ascii="Symbol" w:hAnsi="Symbol" w:hint="default"/>
        <w:sz w:val="16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D24B7"/>
    <w:rsid w:val="000115E4"/>
    <w:rsid w:val="000A4A30"/>
    <w:rsid w:val="00120954"/>
    <w:rsid w:val="00123745"/>
    <w:rsid w:val="001645A1"/>
    <w:rsid w:val="001E328B"/>
    <w:rsid w:val="00242C77"/>
    <w:rsid w:val="00263FBE"/>
    <w:rsid w:val="00293218"/>
    <w:rsid w:val="00371C9F"/>
    <w:rsid w:val="00393243"/>
    <w:rsid w:val="004C7985"/>
    <w:rsid w:val="004F4091"/>
    <w:rsid w:val="004F7F2C"/>
    <w:rsid w:val="00592951"/>
    <w:rsid w:val="005D3EFE"/>
    <w:rsid w:val="00627297"/>
    <w:rsid w:val="007B660A"/>
    <w:rsid w:val="007C3853"/>
    <w:rsid w:val="007E2026"/>
    <w:rsid w:val="00800360"/>
    <w:rsid w:val="00813D99"/>
    <w:rsid w:val="009436F3"/>
    <w:rsid w:val="00976118"/>
    <w:rsid w:val="009F2555"/>
    <w:rsid w:val="00A266D7"/>
    <w:rsid w:val="00A40766"/>
    <w:rsid w:val="00A806B3"/>
    <w:rsid w:val="00AE2D9C"/>
    <w:rsid w:val="00B911F8"/>
    <w:rsid w:val="00BA31BF"/>
    <w:rsid w:val="00BA7BB8"/>
    <w:rsid w:val="00BE6CEC"/>
    <w:rsid w:val="00C32642"/>
    <w:rsid w:val="00C929F8"/>
    <w:rsid w:val="00CB5423"/>
    <w:rsid w:val="00CB69EC"/>
    <w:rsid w:val="00D40C73"/>
    <w:rsid w:val="00D520E0"/>
    <w:rsid w:val="00DE782D"/>
    <w:rsid w:val="00EA00CB"/>
    <w:rsid w:val="00ED48E8"/>
    <w:rsid w:val="00F24DE4"/>
    <w:rsid w:val="00F93488"/>
    <w:rsid w:val="00FC083F"/>
    <w:rsid w:val="00FD24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9CA20F"/>
  <w15:chartTrackingRefBased/>
  <w15:docId w15:val="{8B580A70-361D-444E-BC25-9ADBE0596C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23745"/>
    <w:pPr>
      <w:pBdr>
        <w:bottom w:val="single" w:sz="8" w:space="1" w:color="5B9BD5" w:themeColor="accent1"/>
      </w:pBdr>
      <w:spacing w:before="200" w:after="80" w:line="240" w:lineRule="auto"/>
      <w:outlineLvl w:val="1"/>
    </w:pPr>
    <w:rPr>
      <w:rFonts w:asciiTheme="majorHAnsi" w:eastAsiaTheme="majorEastAsia" w:hAnsiTheme="majorHAnsi" w:cstheme="majorBidi"/>
      <w:color w:val="2E74B5" w:themeColor="accent1" w:themeShade="BF"/>
      <w:sz w:val="24"/>
      <w:szCs w:val="24"/>
      <w:lang w:val="en-CA" w:eastAsia="en-C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123745"/>
    <w:rPr>
      <w:rFonts w:asciiTheme="majorHAnsi" w:eastAsiaTheme="majorEastAsia" w:hAnsiTheme="majorHAnsi" w:cstheme="majorBidi"/>
      <w:color w:val="2E74B5" w:themeColor="accent1" w:themeShade="BF"/>
      <w:sz w:val="24"/>
      <w:szCs w:val="24"/>
      <w:lang w:val="en-CA" w:eastAsia="en-CA"/>
    </w:rPr>
  </w:style>
  <w:style w:type="paragraph" w:styleId="BodyText">
    <w:name w:val="Body Text"/>
    <w:basedOn w:val="Normal"/>
    <w:link w:val="BodyTextChar"/>
    <w:rsid w:val="00123745"/>
    <w:pPr>
      <w:spacing w:after="120" w:line="240" w:lineRule="auto"/>
      <w:ind w:firstLine="360"/>
    </w:pPr>
    <w:rPr>
      <w:rFonts w:ascii="DINPro-Regular" w:eastAsiaTheme="minorEastAsia" w:hAnsi="DINPro-Regular"/>
      <w:sz w:val="20"/>
      <w:lang w:val="en-CA" w:eastAsia="en-CA"/>
    </w:rPr>
  </w:style>
  <w:style w:type="character" w:customStyle="1" w:styleId="BodyTextChar">
    <w:name w:val="Body Text Char"/>
    <w:basedOn w:val="DefaultParagraphFont"/>
    <w:link w:val="BodyText"/>
    <w:rsid w:val="00123745"/>
    <w:rPr>
      <w:rFonts w:ascii="DINPro-Regular" w:eastAsiaTheme="minorEastAsia" w:hAnsi="DINPro-Regular"/>
      <w:sz w:val="20"/>
      <w:lang w:val="en-CA" w:eastAsia="en-CA"/>
    </w:rPr>
  </w:style>
  <w:style w:type="character" w:styleId="Hyperlink">
    <w:name w:val="Hyperlink"/>
    <w:uiPriority w:val="99"/>
    <w:rsid w:val="00123745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123745"/>
    <w:pPr>
      <w:spacing w:after="0" w:line="240" w:lineRule="auto"/>
      <w:ind w:left="720" w:firstLine="360"/>
      <w:contextualSpacing/>
    </w:pPr>
    <w:rPr>
      <w:rFonts w:ascii="DINPro-Regular" w:eastAsiaTheme="minorEastAsia" w:hAnsi="DINPro-Regular"/>
      <w:sz w:val="20"/>
      <w:lang w:val="en-CA" w:eastAsia="en-CA"/>
    </w:rPr>
  </w:style>
  <w:style w:type="table" w:styleId="TableGrid">
    <w:name w:val="Table Grid"/>
    <w:basedOn w:val="TableNormal"/>
    <w:rsid w:val="00123745"/>
    <w:pPr>
      <w:spacing w:after="0" w:line="240" w:lineRule="auto"/>
      <w:ind w:firstLine="360"/>
    </w:pPr>
    <w:rPr>
      <w:rFonts w:ascii="DINPro-Regular" w:eastAsiaTheme="minorEastAsia" w:hAnsi="DINPro-Regular"/>
      <w:sz w:val="20"/>
      <w:lang w:val="en-CA" w:eastAsia="en-C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eadingdescription">
    <w:name w:val="Leading description"/>
    <w:basedOn w:val="Normal"/>
    <w:rsid w:val="00123745"/>
    <w:pPr>
      <w:spacing w:after="0" w:line="240" w:lineRule="auto"/>
      <w:ind w:firstLine="360"/>
    </w:pPr>
    <w:rPr>
      <w:rFonts w:ascii="Arial Black" w:eastAsiaTheme="minorEastAsia" w:hAnsi="Arial Black"/>
      <w:sz w:val="20"/>
      <w:lang w:val="en-CA" w:eastAsia="en-CA"/>
    </w:rPr>
  </w:style>
  <w:style w:type="paragraph" w:customStyle="1" w:styleId="Bullet">
    <w:name w:val="Bullet"/>
    <w:basedOn w:val="Normal"/>
    <w:rsid w:val="00123745"/>
    <w:pPr>
      <w:tabs>
        <w:tab w:val="left" w:pos="567"/>
        <w:tab w:val="left" w:pos="1134"/>
      </w:tabs>
      <w:spacing w:before="200" w:after="0" w:line="280" w:lineRule="exact"/>
      <w:ind w:left="562" w:hanging="562"/>
    </w:pPr>
    <w:rPr>
      <w:rFonts w:ascii="Bookman" w:eastAsiaTheme="minorEastAsia" w:hAnsi="Bookman"/>
      <w:sz w:val="20"/>
      <w:lang w:val="en-GB" w:eastAsia="en-CA"/>
    </w:rPr>
  </w:style>
  <w:style w:type="character" w:customStyle="1" w:styleId="apple-style-span">
    <w:name w:val="apple-style-span"/>
    <w:basedOn w:val="DefaultParagraphFont"/>
    <w:rsid w:val="00123745"/>
  </w:style>
  <w:style w:type="paragraph" w:styleId="NoSpacing">
    <w:name w:val="No Spacing"/>
    <w:basedOn w:val="Normal"/>
    <w:link w:val="NoSpacingChar"/>
    <w:uiPriority w:val="1"/>
    <w:qFormat/>
    <w:rsid w:val="00123745"/>
    <w:pPr>
      <w:spacing w:after="0" w:line="240" w:lineRule="auto"/>
    </w:pPr>
    <w:rPr>
      <w:rFonts w:ascii="DINPro-Regular" w:eastAsiaTheme="minorEastAsia" w:hAnsi="DINPro-Regular"/>
      <w:sz w:val="20"/>
      <w:lang w:val="en-CA" w:eastAsia="en-CA"/>
    </w:rPr>
  </w:style>
  <w:style w:type="character" w:customStyle="1" w:styleId="NoSpacingChar">
    <w:name w:val="No Spacing Char"/>
    <w:basedOn w:val="DefaultParagraphFont"/>
    <w:link w:val="NoSpacing"/>
    <w:uiPriority w:val="1"/>
    <w:rsid w:val="00123745"/>
    <w:rPr>
      <w:rFonts w:ascii="DINPro-Regular" w:eastAsiaTheme="minorEastAsia" w:hAnsi="DINPro-Regular"/>
      <w:sz w:val="20"/>
      <w:lang w:val="en-CA" w:eastAsia="en-CA"/>
    </w:rPr>
  </w:style>
  <w:style w:type="character" w:customStyle="1" w:styleId="CourseDescriptionChar">
    <w:name w:val="Course Description Char"/>
    <w:basedOn w:val="DefaultParagraphFont"/>
    <w:link w:val="CourseDescription"/>
    <w:uiPriority w:val="99"/>
    <w:locked/>
    <w:rsid w:val="00123745"/>
    <w:rPr>
      <w:rFonts w:ascii="Times" w:hAnsi="Times" w:cs="Times"/>
      <w:color w:val="000000"/>
      <w:sz w:val="24"/>
      <w:szCs w:val="24"/>
    </w:rPr>
  </w:style>
  <w:style w:type="paragraph" w:customStyle="1" w:styleId="CourseDescription">
    <w:name w:val="Course Description"/>
    <w:basedOn w:val="Normal"/>
    <w:link w:val="CourseDescriptionChar"/>
    <w:uiPriority w:val="99"/>
    <w:rsid w:val="00123745"/>
    <w:pPr>
      <w:widowControl w:val="0"/>
      <w:tabs>
        <w:tab w:val="left" w:pos="-960"/>
        <w:tab w:val="left" w:pos="-720"/>
        <w:tab w:val="left" w:pos="0"/>
        <w:tab w:val="left" w:pos="720"/>
        <w:tab w:val="left" w:pos="186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  <w:tab w:val="left" w:pos="15120"/>
        <w:tab w:val="left" w:pos="15840"/>
        <w:tab w:val="left" w:pos="16560"/>
        <w:tab w:val="left" w:pos="17280"/>
        <w:tab w:val="left" w:pos="18000"/>
        <w:tab w:val="left" w:pos="18720"/>
      </w:tabs>
      <w:autoSpaceDE w:val="0"/>
      <w:autoSpaceDN w:val="0"/>
      <w:spacing w:after="0" w:line="240" w:lineRule="exact"/>
      <w:jc w:val="both"/>
    </w:pPr>
    <w:rPr>
      <w:rFonts w:ascii="Times" w:hAnsi="Times" w:cs="Times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E2D9C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E2D9C"/>
    <w:rPr>
      <w:rFonts w:ascii="Times New Roman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100</Words>
  <Characters>571</Characters>
  <Application>Microsoft Office Word</Application>
  <DocSecurity>0</DocSecurity>
  <Lines>4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4</vt:i4>
      </vt:variant>
    </vt:vector>
  </HeadingPairs>
  <TitlesOfParts>
    <vt:vector size="5" baseType="lpstr">
      <vt:lpstr/>
      <vt:lpstr>    </vt:lpstr>
      <vt:lpstr>    COURSE DESCRIPTION	</vt:lpstr>
      <vt:lpstr>    BOOK AND MATERIALS	</vt:lpstr>
      <vt:lpstr>    LEARNING AND ASSESSMENT</vt:lpstr>
    </vt:vector>
  </TitlesOfParts>
  <Company>Simon Fraser University</Company>
  <LinksUpToDate>false</LinksUpToDate>
  <CharactersWithSpaces>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Reception Beedie Surrey</dc:creator>
  <cp:keywords/>
  <dc:description/>
  <cp:lastModifiedBy>Michelle Lo</cp:lastModifiedBy>
  <cp:revision>4</cp:revision>
  <dcterms:created xsi:type="dcterms:W3CDTF">2025-02-03T22:43:00Z</dcterms:created>
  <dcterms:modified xsi:type="dcterms:W3CDTF">2025-02-25T21:31:00Z</dcterms:modified>
</cp:coreProperties>
</file>